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89"/>
        <w:ind w:left="125" w:right="0" w:firstLine="0"/>
        <w:jc w:val="left"/>
        <w:rPr>
          <w:b/>
          <w:sz w:val="31"/>
        </w:rPr>
      </w:pPr>
      <w:r>
        <w:rPr>
          <w:b/>
          <w:color w:val="2F312F"/>
          <w:sz w:val="31"/>
        </w:rPr>
        <w:t>Fast</w:t>
      </w:r>
      <w:r>
        <w:rPr>
          <w:b/>
          <w:color w:val="2F312F"/>
          <w:spacing w:val="15"/>
          <w:sz w:val="31"/>
        </w:rPr>
        <w:t> </w:t>
      </w:r>
      <w:r>
        <w:rPr>
          <w:b/>
          <w:color w:val="2F312F"/>
          <w:sz w:val="31"/>
        </w:rPr>
        <w:t>Fire</w:t>
      </w:r>
      <w:r>
        <w:rPr>
          <w:b/>
          <w:color w:val="2F312F"/>
          <w:spacing w:val="22"/>
          <w:sz w:val="31"/>
        </w:rPr>
        <w:t> </w:t>
      </w:r>
      <w:r>
        <w:rPr>
          <w:b/>
          <w:color w:val="2F312F"/>
          <w:sz w:val="31"/>
        </w:rPr>
        <w:t>Facts</w:t>
      </w:r>
    </w:p>
    <w:p>
      <w:pPr>
        <w:spacing w:line="211" w:lineRule="auto" w:before="118"/>
        <w:ind w:left="217" w:right="65" w:hanging="108"/>
        <w:jc w:val="left"/>
        <w:rPr>
          <w:sz w:val="27"/>
        </w:rPr>
      </w:pPr>
      <w:r>
        <w:rPr>
          <w:color w:val="2F312F"/>
          <w:sz w:val="46"/>
        </w:rPr>
        <w:t>s</w:t>
      </w:r>
      <w:r>
        <w:rPr>
          <w:color w:val="2F312F"/>
          <w:spacing w:val="-22"/>
          <w:sz w:val="46"/>
        </w:rPr>
        <w:t> </w:t>
      </w:r>
      <w:r>
        <w:rPr>
          <w:color w:val="2F312F"/>
          <w:sz w:val="27"/>
        </w:rPr>
        <w:t>3</w:t>
      </w:r>
      <w:r>
        <w:rPr>
          <w:color w:val="2F312F"/>
          <w:spacing w:val="12"/>
          <w:sz w:val="27"/>
        </w:rPr>
        <w:t> </w:t>
      </w:r>
      <w:r>
        <w:rPr>
          <w:color w:val="2F312F"/>
          <w:sz w:val="27"/>
        </w:rPr>
        <w:t>of</w:t>
      </w:r>
      <w:r>
        <w:rPr>
          <w:color w:val="2F312F"/>
          <w:spacing w:val="37"/>
          <w:sz w:val="27"/>
        </w:rPr>
        <w:t> </w:t>
      </w:r>
      <w:r>
        <w:rPr>
          <w:color w:val="2F312F"/>
          <w:sz w:val="27"/>
        </w:rPr>
        <w:t>every</w:t>
      </w:r>
      <w:r>
        <w:rPr>
          <w:color w:val="2F312F"/>
          <w:spacing w:val="36"/>
          <w:sz w:val="27"/>
        </w:rPr>
        <w:t> </w:t>
      </w:r>
      <w:r>
        <w:rPr>
          <w:color w:val="2F312F"/>
          <w:sz w:val="27"/>
        </w:rPr>
        <w:t>5</w:t>
      </w:r>
      <w:r>
        <w:rPr>
          <w:color w:val="2F312F"/>
          <w:spacing w:val="12"/>
          <w:sz w:val="27"/>
        </w:rPr>
        <w:t> </w:t>
      </w:r>
      <w:r>
        <w:rPr>
          <w:color w:val="2F312F"/>
          <w:sz w:val="27"/>
        </w:rPr>
        <w:t>home</w:t>
      </w:r>
      <w:r>
        <w:rPr>
          <w:color w:val="2F312F"/>
          <w:spacing w:val="15"/>
          <w:sz w:val="27"/>
        </w:rPr>
        <w:t> </w:t>
      </w:r>
      <w:r>
        <w:rPr>
          <w:color w:val="2F312F"/>
          <w:sz w:val="27"/>
        </w:rPr>
        <w:t>fire</w:t>
      </w:r>
      <w:r>
        <w:rPr>
          <w:color w:val="2F312F"/>
          <w:spacing w:val="-64"/>
          <w:sz w:val="27"/>
        </w:rPr>
        <w:t> </w:t>
      </w:r>
      <w:r>
        <w:rPr>
          <w:color w:val="2F312F"/>
          <w:w w:val="105"/>
          <w:sz w:val="27"/>
        </w:rPr>
        <w:t>deaths</w:t>
      </w:r>
      <w:r>
        <w:rPr>
          <w:color w:val="2F312F"/>
          <w:spacing w:val="18"/>
          <w:w w:val="105"/>
          <w:sz w:val="27"/>
        </w:rPr>
        <w:t> </w:t>
      </w:r>
      <w:r>
        <w:rPr>
          <w:color w:val="2F312F"/>
          <w:w w:val="105"/>
          <w:sz w:val="27"/>
        </w:rPr>
        <w:t>occurred</w:t>
      </w:r>
      <w:r>
        <w:rPr>
          <w:color w:val="2F312F"/>
          <w:spacing w:val="20"/>
          <w:w w:val="105"/>
          <w:sz w:val="27"/>
        </w:rPr>
        <w:t> </w:t>
      </w:r>
      <w:r>
        <w:rPr>
          <w:color w:val="2F312F"/>
          <w:w w:val="105"/>
          <w:sz w:val="27"/>
        </w:rPr>
        <w:t>in</w:t>
      </w:r>
      <w:r>
        <w:rPr>
          <w:color w:val="2F312F"/>
          <w:spacing w:val="1"/>
          <w:w w:val="105"/>
          <w:sz w:val="27"/>
        </w:rPr>
        <w:t> </w:t>
      </w:r>
      <w:r>
        <w:rPr>
          <w:color w:val="2F312F"/>
          <w:w w:val="105"/>
          <w:sz w:val="27"/>
        </w:rPr>
        <w:t>homes</w:t>
      </w:r>
      <w:r>
        <w:rPr>
          <w:color w:val="2F312F"/>
          <w:spacing w:val="-2"/>
          <w:w w:val="105"/>
          <w:sz w:val="27"/>
        </w:rPr>
        <w:t> </w:t>
      </w:r>
      <w:r>
        <w:rPr>
          <w:color w:val="2F312F"/>
          <w:w w:val="105"/>
          <w:sz w:val="27"/>
        </w:rPr>
        <w:t>without</w:t>
      </w:r>
      <w:r>
        <w:rPr>
          <w:color w:val="2F312F"/>
          <w:spacing w:val="4"/>
          <w:w w:val="105"/>
          <w:sz w:val="27"/>
        </w:rPr>
        <w:t> </w:t>
      </w:r>
      <w:r>
        <w:rPr>
          <w:color w:val="2F312F"/>
          <w:w w:val="105"/>
          <w:sz w:val="27"/>
        </w:rPr>
        <w:t>(40%)</w:t>
      </w:r>
      <w:r>
        <w:rPr>
          <w:color w:val="2F312F"/>
          <w:spacing w:val="1"/>
          <w:w w:val="105"/>
          <w:sz w:val="27"/>
        </w:rPr>
        <w:t> </w:t>
      </w:r>
      <w:r>
        <w:rPr>
          <w:color w:val="2F312F"/>
          <w:w w:val="105"/>
          <w:sz w:val="27"/>
        </w:rPr>
        <w:t>or</w:t>
      </w:r>
      <w:r>
        <w:rPr>
          <w:color w:val="2F312F"/>
          <w:spacing w:val="11"/>
          <w:w w:val="105"/>
          <w:sz w:val="27"/>
        </w:rPr>
        <w:t> </w:t>
      </w:r>
      <w:r>
        <w:rPr>
          <w:color w:val="2F312F"/>
          <w:w w:val="105"/>
          <w:sz w:val="27"/>
        </w:rPr>
        <w:t>with</w:t>
      </w:r>
      <w:r>
        <w:rPr>
          <w:color w:val="2F312F"/>
          <w:spacing w:val="7"/>
          <w:w w:val="105"/>
          <w:sz w:val="27"/>
        </w:rPr>
        <w:t> </w:t>
      </w:r>
      <w:r>
        <w:rPr>
          <w:color w:val="2F312F"/>
          <w:w w:val="105"/>
          <w:sz w:val="27"/>
        </w:rPr>
        <w:t>non-working</w:t>
      </w:r>
      <w:r>
        <w:rPr>
          <w:color w:val="2F312F"/>
          <w:spacing w:val="1"/>
          <w:w w:val="105"/>
          <w:sz w:val="27"/>
        </w:rPr>
        <w:t> </w:t>
      </w:r>
      <w:r>
        <w:rPr>
          <w:color w:val="2F312F"/>
          <w:w w:val="105"/>
          <w:sz w:val="27"/>
        </w:rPr>
        <w:t>(20%)</w:t>
      </w:r>
      <w:r>
        <w:rPr>
          <w:color w:val="2F312F"/>
          <w:spacing w:val="6"/>
          <w:w w:val="105"/>
          <w:sz w:val="27"/>
        </w:rPr>
        <w:t> </w:t>
      </w:r>
      <w:r>
        <w:rPr>
          <w:color w:val="2F312F"/>
          <w:w w:val="105"/>
          <w:sz w:val="27"/>
        </w:rPr>
        <w:t>smoke</w:t>
      </w:r>
      <w:r>
        <w:rPr>
          <w:color w:val="2F312F"/>
          <w:spacing w:val="3"/>
          <w:w w:val="105"/>
          <w:sz w:val="27"/>
        </w:rPr>
        <w:t> </w:t>
      </w:r>
      <w:r>
        <w:rPr>
          <w:color w:val="2F312F"/>
          <w:w w:val="105"/>
          <w:sz w:val="27"/>
        </w:rPr>
        <w:t>alarms</w:t>
      </w:r>
    </w:p>
    <w:p>
      <w:pPr>
        <w:spacing w:line="213" w:lineRule="auto" w:before="148"/>
        <w:ind w:left="213" w:right="0" w:hanging="103"/>
        <w:jc w:val="left"/>
        <w:rPr>
          <w:sz w:val="27"/>
        </w:rPr>
      </w:pPr>
      <w:r>
        <w:rPr>
          <w:color w:val="2F312F"/>
          <w:w w:val="95"/>
          <w:sz w:val="46"/>
        </w:rPr>
        <w:t>s </w:t>
      </w:r>
      <w:r>
        <w:rPr>
          <w:color w:val="2F312F"/>
          <w:w w:val="95"/>
          <w:sz w:val="27"/>
        </w:rPr>
        <w:t>Of</w:t>
      </w:r>
      <w:r>
        <w:rPr>
          <w:color w:val="2F312F"/>
          <w:spacing w:val="1"/>
          <w:w w:val="95"/>
          <w:sz w:val="27"/>
        </w:rPr>
        <w:t> </w:t>
      </w:r>
      <w:r>
        <w:rPr>
          <w:color w:val="2F312F"/>
          <w:w w:val="95"/>
          <w:sz w:val="27"/>
        </w:rPr>
        <w:t>the</w:t>
      </w:r>
      <w:r>
        <w:rPr>
          <w:color w:val="2F312F"/>
          <w:spacing w:val="1"/>
          <w:w w:val="95"/>
          <w:sz w:val="27"/>
        </w:rPr>
        <w:t> </w:t>
      </w:r>
      <w:r>
        <w:rPr>
          <w:color w:val="2F312F"/>
          <w:w w:val="95"/>
          <w:sz w:val="27"/>
        </w:rPr>
        <w:t>20% of</w:t>
      </w:r>
      <w:r>
        <w:rPr>
          <w:color w:val="2F312F"/>
          <w:spacing w:val="1"/>
          <w:w w:val="95"/>
          <w:sz w:val="27"/>
        </w:rPr>
        <w:t> </w:t>
      </w:r>
      <w:r>
        <w:rPr>
          <w:color w:val="2F312F"/>
          <w:w w:val="95"/>
          <w:sz w:val="27"/>
        </w:rPr>
        <w:t>homes</w:t>
      </w:r>
      <w:r>
        <w:rPr>
          <w:color w:val="2F312F"/>
          <w:spacing w:val="1"/>
          <w:w w:val="95"/>
          <w:sz w:val="27"/>
        </w:rPr>
        <w:t> </w:t>
      </w:r>
      <w:r>
        <w:rPr>
          <w:color w:val="2F312F"/>
          <w:w w:val="105"/>
          <w:sz w:val="27"/>
        </w:rPr>
        <w:t>with present</w:t>
      </w:r>
      <w:r>
        <w:rPr>
          <w:color w:val="2F312F"/>
          <w:spacing w:val="1"/>
          <w:w w:val="105"/>
          <w:sz w:val="27"/>
        </w:rPr>
        <w:t> </w:t>
      </w:r>
      <w:r>
        <w:rPr>
          <w:color w:val="2F312F"/>
          <w:w w:val="105"/>
          <w:sz w:val="27"/>
        </w:rPr>
        <w:t>but</w:t>
      </w:r>
      <w:r>
        <w:rPr>
          <w:color w:val="2F312F"/>
          <w:spacing w:val="1"/>
          <w:w w:val="105"/>
          <w:sz w:val="27"/>
        </w:rPr>
        <w:t> </w:t>
      </w:r>
      <w:r>
        <w:rPr>
          <w:color w:val="2F312F"/>
          <w:w w:val="105"/>
          <w:sz w:val="27"/>
        </w:rPr>
        <w:t>non­</w:t>
      </w:r>
      <w:r>
        <w:rPr>
          <w:color w:val="2F312F"/>
          <w:spacing w:val="1"/>
          <w:w w:val="105"/>
          <w:sz w:val="27"/>
        </w:rPr>
        <w:t> </w:t>
      </w:r>
      <w:r>
        <w:rPr>
          <w:color w:val="2F312F"/>
          <w:w w:val="105"/>
          <w:sz w:val="27"/>
        </w:rPr>
        <w:t>working</w:t>
      </w:r>
      <w:r>
        <w:rPr>
          <w:color w:val="2F312F"/>
          <w:spacing w:val="29"/>
          <w:w w:val="105"/>
          <w:sz w:val="27"/>
        </w:rPr>
        <w:t> </w:t>
      </w:r>
      <w:r>
        <w:rPr>
          <w:color w:val="2F312F"/>
          <w:w w:val="105"/>
          <w:sz w:val="27"/>
        </w:rPr>
        <w:t>smoke</w:t>
      </w:r>
      <w:r>
        <w:rPr>
          <w:color w:val="2F312F"/>
          <w:spacing w:val="22"/>
          <w:w w:val="105"/>
          <w:sz w:val="27"/>
        </w:rPr>
        <w:t> </w:t>
      </w:r>
      <w:r>
        <w:rPr>
          <w:color w:val="2F312F"/>
          <w:w w:val="105"/>
          <w:sz w:val="27"/>
        </w:rPr>
        <w:t>alarms,</w:t>
      </w:r>
      <w:r>
        <w:rPr>
          <w:color w:val="2F312F"/>
          <w:spacing w:val="-68"/>
          <w:w w:val="105"/>
          <w:sz w:val="27"/>
        </w:rPr>
        <w:t> </w:t>
      </w:r>
      <w:r>
        <w:rPr>
          <w:color w:val="2F312F"/>
          <w:w w:val="105"/>
          <w:sz w:val="27"/>
        </w:rPr>
        <w:t>50% had</w:t>
      </w:r>
      <w:r>
        <w:rPr>
          <w:color w:val="2F312F"/>
          <w:spacing w:val="1"/>
          <w:w w:val="105"/>
          <w:sz w:val="27"/>
        </w:rPr>
        <w:t> </w:t>
      </w:r>
      <w:r>
        <w:rPr>
          <w:color w:val="2F312F"/>
          <w:w w:val="105"/>
          <w:sz w:val="27"/>
        </w:rPr>
        <w:t>missing or</w:t>
      </w:r>
      <w:r>
        <w:rPr>
          <w:color w:val="2F312F"/>
          <w:spacing w:val="1"/>
          <w:w w:val="105"/>
          <w:sz w:val="27"/>
        </w:rPr>
        <w:t> </w:t>
      </w:r>
      <w:r>
        <w:rPr>
          <w:color w:val="2F312F"/>
          <w:w w:val="105"/>
          <w:sz w:val="27"/>
        </w:rPr>
        <w:t>disconnected</w:t>
      </w:r>
      <w:r>
        <w:rPr>
          <w:color w:val="2F312F"/>
          <w:spacing w:val="13"/>
          <w:w w:val="105"/>
          <w:sz w:val="27"/>
        </w:rPr>
        <w:t> </w:t>
      </w:r>
      <w:r>
        <w:rPr>
          <w:color w:val="2F312F"/>
          <w:w w:val="105"/>
          <w:sz w:val="27"/>
        </w:rPr>
        <w:t>batteries</w:t>
      </w:r>
    </w:p>
    <w:p>
      <w:pPr>
        <w:pStyle w:val="BodyText"/>
        <w:spacing w:line="220" w:lineRule="auto" w:before="90"/>
        <w:ind w:left="110" w:right="324" w:firstLine="3"/>
      </w:pPr>
      <w:r>
        <w:rPr/>
        <w:br w:type="column"/>
      </w:r>
      <w:r>
        <w:rPr>
          <w:color w:val="2F312F"/>
          <w:w w:val="105"/>
        </w:rPr>
        <w:t>In cooperation with the Illinois Fire Safety Alliance (IFSA)</w:t>
      </w:r>
      <w:r>
        <w:rPr>
          <w:color w:val="2F312F"/>
          <w:spacing w:val="1"/>
          <w:w w:val="105"/>
        </w:rPr>
        <w:t> </w:t>
      </w:r>
      <w:r>
        <w:rPr>
          <w:color w:val="2F312F"/>
          <w:w w:val="105"/>
        </w:rPr>
        <w:t>and the Office of the Illinois State Fire Marshal (OSFM), the</w:t>
      </w:r>
      <w:r>
        <w:rPr>
          <w:color w:val="2F312F"/>
          <w:spacing w:val="-74"/>
          <w:w w:val="105"/>
        </w:rPr>
        <w:t> </w:t>
      </w:r>
      <w:r>
        <w:rPr>
          <w:color w:val="2F312F"/>
          <w:w w:val="105"/>
        </w:rPr>
        <w:t>Elk</w:t>
      </w:r>
      <w:r>
        <w:rPr>
          <w:color w:val="2F312F"/>
          <w:spacing w:val="5"/>
          <w:w w:val="105"/>
        </w:rPr>
        <w:t> </w:t>
      </w:r>
      <w:r>
        <w:rPr>
          <w:color w:val="2F312F"/>
          <w:w w:val="105"/>
        </w:rPr>
        <w:t>Grove</w:t>
      </w:r>
      <w:r>
        <w:rPr>
          <w:color w:val="2F312F"/>
          <w:spacing w:val="2"/>
          <w:w w:val="105"/>
        </w:rPr>
        <w:t> </w:t>
      </w:r>
      <w:r>
        <w:rPr>
          <w:color w:val="2F312F"/>
          <w:w w:val="105"/>
        </w:rPr>
        <w:t>Village</w:t>
      </w:r>
      <w:r>
        <w:rPr>
          <w:color w:val="2F312F"/>
          <w:spacing w:val="16"/>
          <w:w w:val="105"/>
        </w:rPr>
        <w:t> </w:t>
      </w:r>
      <w:r>
        <w:rPr>
          <w:color w:val="2F312F"/>
          <w:w w:val="105"/>
        </w:rPr>
        <w:t>Fire</w:t>
      </w:r>
      <w:r>
        <w:rPr>
          <w:color w:val="2F312F"/>
          <w:spacing w:val="-1"/>
          <w:w w:val="105"/>
        </w:rPr>
        <w:t> </w:t>
      </w:r>
      <w:r>
        <w:rPr>
          <w:color w:val="2F312F"/>
          <w:w w:val="105"/>
        </w:rPr>
        <w:t>Department</w:t>
      </w:r>
      <w:r>
        <w:rPr>
          <w:color w:val="2F312F"/>
          <w:spacing w:val="12"/>
          <w:w w:val="105"/>
        </w:rPr>
        <w:t> </w:t>
      </w:r>
      <w:r>
        <w:rPr>
          <w:color w:val="2F312F"/>
          <w:w w:val="105"/>
        </w:rPr>
        <w:t>is</w:t>
      </w:r>
      <w:r>
        <w:rPr>
          <w:color w:val="2F312F"/>
          <w:spacing w:val="5"/>
          <w:w w:val="105"/>
        </w:rPr>
        <w:t> </w:t>
      </w:r>
      <w:r>
        <w:rPr>
          <w:color w:val="2F312F"/>
          <w:w w:val="105"/>
        </w:rPr>
        <w:t>participating</w:t>
      </w:r>
      <w:r>
        <w:rPr>
          <w:color w:val="2F312F"/>
          <w:spacing w:val="6"/>
          <w:w w:val="105"/>
        </w:rPr>
        <w:t> </w:t>
      </w:r>
      <w:r>
        <w:rPr>
          <w:color w:val="2F312F"/>
          <w:w w:val="105"/>
        </w:rPr>
        <w:t>in</w:t>
      </w:r>
      <w:r>
        <w:rPr>
          <w:color w:val="2F312F"/>
          <w:spacing w:val="2"/>
          <w:w w:val="105"/>
        </w:rPr>
        <w:t> </w:t>
      </w:r>
      <w:r>
        <w:rPr>
          <w:color w:val="2F312F"/>
          <w:w w:val="105"/>
        </w:rPr>
        <w:t>the</w:t>
      </w:r>
      <w:r>
        <w:rPr>
          <w:color w:val="2F312F"/>
          <w:spacing w:val="15"/>
          <w:w w:val="105"/>
        </w:rPr>
        <w:t> </w:t>
      </w:r>
      <w:r>
        <w:rPr>
          <w:color w:val="2F312F"/>
          <w:w w:val="105"/>
        </w:rPr>
        <w:t>Be</w:t>
      </w:r>
      <w:r>
        <w:rPr>
          <w:color w:val="2F312F"/>
          <w:spacing w:val="-73"/>
          <w:w w:val="105"/>
        </w:rPr>
        <w:t> </w:t>
      </w:r>
      <w:r>
        <w:rPr>
          <w:color w:val="2F312F"/>
          <w:w w:val="105"/>
        </w:rPr>
        <w:t>Alarmed!</w:t>
      </w:r>
      <w:r>
        <w:rPr>
          <w:color w:val="2F312F"/>
          <w:spacing w:val="23"/>
          <w:w w:val="105"/>
        </w:rPr>
        <w:t> </w:t>
      </w:r>
      <w:r>
        <w:rPr>
          <w:color w:val="2F312F"/>
          <w:w w:val="105"/>
        </w:rPr>
        <w:t>Program,</w:t>
      </w:r>
      <w:r>
        <w:rPr>
          <w:color w:val="2F312F"/>
          <w:spacing w:val="49"/>
          <w:w w:val="105"/>
        </w:rPr>
        <w:t> </w:t>
      </w:r>
      <w:r>
        <w:rPr>
          <w:color w:val="2F312F"/>
          <w:w w:val="105"/>
        </w:rPr>
        <w:t>aimed</w:t>
      </w:r>
      <w:r>
        <w:rPr>
          <w:color w:val="2F312F"/>
          <w:spacing w:val="29"/>
          <w:w w:val="105"/>
        </w:rPr>
        <w:t> </w:t>
      </w:r>
      <w:r>
        <w:rPr>
          <w:color w:val="2F312F"/>
          <w:w w:val="105"/>
        </w:rPr>
        <w:t>at</w:t>
      </w:r>
      <w:r>
        <w:rPr>
          <w:color w:val="2F312F"/>
          <w:spacing w:val="31"/>
          <w:w w:val="105"/>
        </w:rPr>
        <w:t> </w:t>
      </w:r>
      <w:r>
        <w:rPr>
          <w:color w:val="2F312F"/>
          <w:w w:val="105"/>
        </w:rPr>
        <w:t>educating</w:t>
      </w:r>
      <w:r>
        <w:rPr>
          <w:color w:val="2F312F"/>
          <w:spacing w:val="26"/>
          <w:w w:val="105"/>
        </w:rPr>
        <w:t> </w:t>
      </w:r>
      <w:r>
        <w:rPr>
          <w:color w:val="2F312F"/>
          <w:w w:val="105"/>
        </w:rPr>
        <w:t>Illinois</w:t>
      </w:r>
      <w:r>
        <w:rPr>
          <w:color w:val="2F312F"/>
          <w:spacing w:val="27"/>
          <w:w w:val="105"/>
        </w:rPr>
        <w:t> </w:t>
      </w:r>
      <w:r>
        <w:rPr>
          <w:color w:val="2F312F"/>
          <w:w w:val="105"/>
        </w:rPr>
        <w:t>residents</w:t>
      </w:r>
      <w:r>
        <w:rPr>
          <w:color w:val="2F312F"/>
          <w:spacing w:val="38"/>
          <w:w w:val="105"/>
        </w:rPr>
        <w:t> </w:t>
      </w:r>
      <w:r>
        <w:rPr>
          <w:color w:val="2F312F"/>
          <w:w w:val="105"/>
        </w:rPr>
        <w:t>on</w:t>
      </w:r>
      <w:r>
        <w:rPr>
          <w:color w:val="2F312F"/>
          <w:spacing w:val="-73"/>
          <w:w w:val="105"/>
        </w:rPr>
        <w:t> </w:t>
      </w:r>
      <w:r>
        <w:rPr>
          <w:color w:val="2F312F"/>
          <w:w w:val="105"/>
        </w:rPr>
        <w:t>fire prevention</w:t>
      </w:r>
      <w:r>
        <w:rPr>
          <w:color w:val="2F312F"/>
          <w:spacing w:val="1"/>
          <w:w w:val="105"/>
        </w:rPr>
        <w:t> </w:t>
      </w:r>
      <w:r>
        <w:rPr>
          <w:color w:val="2F312F"/>
          <w:w w:val="105"/>
        </w:rPr>
        <w:t>and</w:t>
      </w:r>
      <w:r>
        <w:rPr>
          <w:color w:val="2F312F"/>
          <w:spacing w:val="1"/>
          <w:w w:val="105"/>
        </w:rPr>
        <w:t> </w:t>
      </w:r>
      <w:r>
        <w:rPr>
          <w:color w:val="2F312F"/>
          <w:w w:val="105"/>
        </w:rPr>
        <w:t>to help</w:t>
      </w:r>
      <w:r>
        <w:rPr>
          <w:color w:val="2F312F"/>
          <w:spacing w:val="1"/>
          <w:w w:val="105"/>
        </w:rPr>
        <w:t> </w:t>
      </w:r>
      <w:r>
        <w:rPr>
          <w:color w:val="2F312F"/>
          <w:w w:val="105"/>
        </w:rPr>
        <w:t>ensure  that  there  are working</w:t>
      </w:r>
      <w:r>
        <w:rPr>
          <w:color w:val="2F312F"/>
          <w:spacing w:val="1"/>
          <w:w w:val="105"/>
        </w:rPr>
        <w:t> </w:t>
      </w:r>
      <w:r>
        <w:rPr>
          <w:color w:val="2F312F"/>
          <w:w w:val="105"/>
        </w:rPr>
        <w:t>fire</w:t>
      </w:r>
      <w:r>
        <w:rPr>
          <w:color w:val="2F312F"/>
          <w:spacing w:val="12"/>
          <w:w w:val="105"/>
        </w:rPr>
        <w:t> </w:t>
      </w:r>
      <w:r>
        <w:rPr>
          <w:color w:val="2F312F"/>
          <w:w w:val="105"/>
        </w:rPr>
        <w:t>alarms</w:t>
      </w:r>
      <w:r>
        <w:rPr>
          <w:color w:val="2F312F"/>
          <w:spacing w:val="16"/>
          <w:w w:val="105"/>
        </w:rPr>
        <w:t> </w:t>
      </w:r>
      <w:r>
        <w:rPr>
          <w:color w:val="2F312F"/>
          <w:w w:val="105"/>
        </w:rPr>
        <w:t>installed</w:t>
      </w:r>
      <w:r>
        <w:rPr>
          <w:color w:val="2F312F"/>
          <w:spacing w:val="20"/>
          <w:w w:val="105"/>
        </w:rPr>
        <w:t> </w:t>
      </w:r>
      <w:r>
        <w:rPr>
          <w:color w:val="2F312F"/>
          <w:w w:val="105"/>
        </w:rPr>
        <w:t>in</w:t>
      </w:r>
      <w:r>
        <w:rPr>
          <w:color w:val="2F312F"/>
          <w:spacing w:val="7"/>
          <w:w w:val="105"/>
        </w:rPr>
        <w:t> </w:t>
      </w:r>
      <w:r>
        <w:rPr>
          <w:color w:val="2F312F"/>
          <w:w w:val="105"/>
        </w:rPr>
        <w:t>every</w:t>
      </w:r>
      <w:r>
        <w:rPr>
          <w:color w:val="2F312F"/>
          <w:spacing w:val="11"/>
          <w:w w:val="105"/>
        </w:rPr>
        <w:t> </w:t>
      </w:r>
      <w:r>
        <w:rPr>
          <w:color w:val="2F312F"/>
          <w:w w:val="105"/>
        </w:rPr>
        <w:t>Illinois</w:t>
      </w:r>
      <w:r>
        <w:rPr>
          <w:color w:val="2F312F"/>
          <w:spacing w:val="21"/>
          <w:w w:val="105"/>
        </w:rPr>
        <w:t> </w:t>
      </w:r>
      <w:r>
        <w:rPr>
          <w:color w:val="2F312F"/>
          <w:w w:val="105"/>
        </w:rPr>
        <w:t>home.</w:t>
      </w:r>
    </w:p>
    <w:p>
      <w:pPr>
        <w:pStyle w:val="BodyText"/>
        <w:spacing w:before="286"/>
        <w:ind w:left="114"/>
      </w:pPr>
      <w:r>
        <w:rPr>
          <w:color w:val="2F312F"/>
          <w:spacing w:val="-1"/>
          <w:w w:val="110"/>
        </w:rPr>
        <w:t>As</w:t>
      </w:r>
      <w:r>
        <w:rPr>
          <w:color w:val="2F312F"/>
          <w:spacing w:val="-14"/>
          <w:w w:val="110"/>
        </w:rPr>
        <w:t> </w:t>
      </w:r>
      <w:r>
        <w:rPr>
          <w:color w:val="2F312F"/>
          <w:spacing w:val="-1"/>
          <w:w w:val="110"/>
        </w:rPr>
        <w:t>part</w:t>
      </w:r>
      <w:r>
        <w:rPr>
          <w:color w:val="2F312F"/>
          <w:spacing w:val="-6"/>
          <w:w w:val="110"/>
        </w:rPr>
        <w:t> </w:t>
      </w:r>
      <w:r>
        <w:rPr>
          <w:color w:val="2F312F"/>
          <w:w w:val="110"/>
        </w:rPr>
        <w:t>of</w:t>
      </w:r>
      <w:r>
        <w:rPr>
          <w:color w:val="2F312F"/>
          <w:spacing w:val="9"/>
          <w:w w:val="110"/>
        </w:rPr>
        <w:t> </w:t>
      </w:r>
      <w:r>
        <w:rPr>
          <w:color w:val="2F312F"/>
          <w:w w:val="110"/>
        </w:rPr>
        <w:t>this</w:t>
      </w:r>
      <w:r>
        <w:rPr>
          <w:color w:val="2F312F"/>
          <w:spacing w:val="-11"/>
          <w:w w:val="110"/>
        </w:rPr>
        <w:t> </w:t>
      </w:r>
      <w:r>
        <w:rPr>
          <w:color w:val="2F312F"/>
          <w:w w:val="110"/>
        </w:rPr>
        <w:t>program,</w:t>
      </w:r>
      <w:r>
        <w:rPr>
          <w:color w:val="2F312F"/>
          <w:spacing w:val="-1"/>
          <w:w w:val="110"/>
        </w:rPr>
        <w:t> </w:t>
      </w:r>
      <w:r>
        <w:rPr>
          <w:color w:val="2F312F"/>
          <w:w w:val="110"/>
        </w:rPr>
        <w:t>the</w:t>
      </w:r>
      <w:r>
        <w:rPr>
          <w:color w:val="2F312F"/>
          <w:spacing w:val="-8"/>
          <w:w w:val="110"/>
        </w:rPr>
        <w:t> </w:t>
      </w:r>
      <w:r>
        <w:rPr>
          <w:color w:val="2F312F"/>
          <w:w w:val="110"/>
        </w:rPr>
        <w:t>Fire</w:t>
      </w:r>
      <w:r>
        <w:rPr>
          <w:color w:val="2F312F"/>
          <w:spacing w:val="-20"/>
          <w:w w:val="110"/>
        </w:rPr>
        <w:t> </w:t>
      </w:r>
      <w:r>
        <w:rPr>
          <w:color w:val="2F312F"/>
          <w:w w:val="110"/>
        </w:rPr>
        <w:t>Department</w:t>
      </w:r>
      <w:r>
        <w:rPr>
          <w:color w:val="2F312F"/>
          <w:spacing w:val="-1"/>
          <w:w w:val="110"/>
        </w:rPr>
        <w:t> </w:t>
      </w:r>
      <w:r>
        <w:rPr>
          <w:color w:val="2F312F"/>
          <w:w w:val="110"/>
        </w:rPr>
        <w:t>will:</w:t>
      </w:r>
    </w:p>
    <w:p>
      <w:pPr>
        <w:pStyle w:val="BodyText"/>
        <w:spacing w:before="10"/>
        <w:rPr>
          <w:sz w:val="25"/>
        </w:rPr>
      </w:pPr>
    </w:p>
    <w:p>
      <w:pPr>
        <w:spacing w:line="225" w:lineRule="auto" w:before="0"/>
        <w:ind w:left="475" w:right="324" w:hanging="181"/>
        <w:jc w:val="left"/>
        <w:rPr>
          <w:b/>
          <w:sz w:val="28"/>
        </w:rPr>
      </w:pPr>
      <w:r>
        <w:rPr>
          <w:color w:val="3B4B3A"/>
          <w:w w:val="105"/>
          <w:sz w:val="19"/>
        </w:rPr>
        <w:t>*</w:t>
      </w:r>
      <w:r>
        <w:rPr>
          <w:color w:val="3B4B3A"/>
          <w:spacing w:val="34"/>
          <w:w w:val="105"/>
          <w:sz w:val="19"/>
        </w:rPr>
        <w:t> </w:t>
      </w:r>
      <w:r>
        <w:rPr>
          <w:color w:val="2F312F"/>
          <w:w w:val="105"/>
          <w:sz w:val="29"/>
        </w:rPr>
        <w:t>Install</w:t>
      </w:r>
      <w:r>
        <w:rPr>
          <w:color w:val="2F312F"/>
          <w:spacing w:val="12"/>
          <w:w w:val="105"/>
          <w:sz w:val="29"/>
        </w:rPr>
        <w:t> </w:t>
      </w:r>
      <w:r>
        <w:rPr>
          <w:b/>
          <w:color w:val="0C919E"/>
          <w:w w:val="105"/>
          <w:sz w:val="28"/>
        </w:rPr>
        <w:t>NEW</w:t>
      </w:r>
      <w:r>
        <w:rPr>
          <w:b/>
          <w:color w:val="0C919E"/>
          <w:spacing w:val="43"/>
          <w:w w:val="105"/>
          <w:sz w:val="28"/>
        </w:rPr>
        <w:t> </w:t>
      </w:r>
      <w:r>
        <w:rPr>
          <w:b/>
          <w:color w:val="2F312F"/>
          <w:w w:val="105"/>
          <w:sz w:val="28"/>
        </w:rPr>
        <w:t>IO-year</w:t>
      </w:r>
      <w:r>
        <w:rPr>
          <w:b/>
          <w:color w:val="2F312F"/>
          <w:spacing w:val="30"/>
          <w:w w:val="105"/>
          <w:sz w:val="28"/>
        </w:rPr>
        <w:t> </w:t>
      </w:r>
      <w:r>
        <w:rPr>
          <w:b/>
          <w:color w:val="2F312F"/>
          <w:w w:val="105"/>
          <w:sz w:val="28"/>
        </w:rPr>
        <w:t>sealed</w:t>
      </w:r>
      <w:r>
        <w:rPr>
          <w:b/>
          <w:color w:val="2F312F"/>
          <w:spacing w:val="9"/>
          <w:w w:val="105"/>
          <w:sz w:val="28"/>
        </w:rPr>
        <w:t> </w:t>
      </w:r>
      <w:r>
        <w:rPr>
          <w:b/>
          <w:color w:val="2F312F"/>
          <w:w w:val="105"/>
          <w:sz w:val="28"/>
        </w:rPr>
        <w:t>lithium</w:t>
      </w:r>
      <w:r>
        <w:rPr>
          <w:b/>
          <w:color w:val="2F312F"/>
          <w:spacing w:val="12"/>
          <w:w w:val="105"/>
          <w:sz w:val="28"/>
        </w:rPr>
        <w:t> </w:t>
      </w:r>
      <w:r>
        <w:rPr>
          <w:b/>
          <w:color w:val="2F312F"/>
          <w:w w:val="105"/>
          <w:sz w:val="28"/>
        </w:rPr>
        <w:t>battery</w:t>
      </w:r>
      <w:r>
        <w:rPr>
          <w:b/>
          <w:color w:val="2F312F"/>
          <w:spacing w:val="12"/>
          <w:w w:val="105"/>
          <w:sz w:val="28"/>
        </w:rPr>
        <w:t> </w:t>
      </w:r>
      <w:r>
        <w:rPr>
          <w:b/>
          <w:color w:val="2F312F"/>
          <w:w w:val="105"/>
          <w:sz w:val="28"/>
        </w:rPr>
        <w:t>smoke</w:t>
      </w:r>
      <w:r>
        <w:rPr>
          <w:b/>
          <w:color w:val="2F312F"/>
          <w:spacing w:val="-70"/>
          <w:w w:val="105"/>
          <w:sz w:val="28"/>
        </w:rPr>
        <w:t> </w:t>
      </w:r>
      <w:r>
        <w:rPr>
          <w:b/>
          <w:color w:val="2F312F"/>
          <w:w w:val="105"/>
          <w:sz w:val="28"/>
        </w:rPr>
        <w:t>detectors</w:t>
      </w:r>
      <w:r>
        <w:rPr>
          <w:b/>
          <w:color w:val="2F312F"/>
          <w:spacing w:val="15"/>
          <w:w w:val="105"/>
          <w:sz w:val="28"/>
        </w:rPr>
        <w:t> </w:t>
      </w:r>
      <w:r>
        <w:rPr>
          <w:color w:val="2F312F"/>
          <w:w w:val="105"/>
          <w:sz w:val="29"/>
        </w:rPr>
        <w:t>in</w:t>
      </w:r>
      <w:r>
        <w:rPr>
          <w:color w:val="2F312F"/>
          <w:spacing w:val="2"/>
          <w:w w:val="105"/>
          <w:sz w:val="29"/>
        </w:rPr>
        <w:t> </w:t>
      </w:r>
      <w:r>
        <w:rPr>
          <w:color w:val="2F312F"/>
          <w:w w:val="105"/>
          <w:sz w:val="29"/>
        </w:rPr>
        <w:t>your</w:t>
      </w:r>
      <w:r>
        <w:rPr>
          <w:color w:val="2F312F"/>
          <w:spacing w:val="21"/>
          <w:w w:val="105"/>
          <w:sz w:val="29"/>
        </w:rPr>
        <w:t> </w:t>
      </w:r>
      <w:r>
        <w:rPr>
          <w:color w:val="2F312F"/>
          <w:w w:val="105"/>
          <w:sz w:val="29"/>
        </w:rPr>
        <w:t>home,</w:t>
      </w:r>
      <w:r>
        <w:rPr>
          <w:color w:val="2F312F"/>
          <w:spacing w:val="15"/>
          <w:w w:val="105"/>
          <w:sz w:val="29"/>
        </w:rPr>
        <w:t> </w:t>
      </w:r>
      <w:r>
        <w:rPr>
          <w:b/>
          <w:color w:val="0C919E"/>
          <w:w w:val="105"/>
          <w:sz w:val="28"/>
        </w:rPr>
        <w:t>FREE</w:t>
      </w:r>
      <w:r>
        <w:rPr>
          <w:b/>
          <w:color w:val="2F312F"/>
          <w:w w:val="105"/>
          <w:sz w:val="28"/>
        </w:rPr>
        <w:t>!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20" w:lineRule="auto" w:before="191" w:after="0"/>
        <w:ind w:left="480" w:right="545" w:hanging="247"/>
        <w:jc w:val="left"/>
        <w:rPr>
          <w:sz w:val="29"/>
        </w:rPr>
      </w:pPr>
      <w:r>
        <w:rPr>
          <w:color w:val="2F312F"/>
          <w:w w:val="110"/>
          <w:sz w:val="29"/>
        </w:rPr>
        <w:t>Explain the proper operation and maintenance of your</w:t>
      </w:r>
      <w:r>
        <w:rPr>
          <w:color w:val="2F312F"/>
          <w:spacing w:val="-77"/>
          <w:w w:val="110"/>
          <w:sz w:val="29"/>
        </w:rPr>
        <w:t> </w:t>
      </w:r>
      <w:r>
        <w:rPr>
          <w:color w:val="2F312F"/>
          <w:w w:val="110"/>
          <w:sz w:val="29"/>
        </w:rPr>
        <w:t>new</w:t>
      </w:r>
      <w:r>
        <w:rPr>
          <w:color w:val="2F312F"/>
          <w:spacing w:val="8"/>
          <w:w w:val="110"/>
          <w:sz w:val="29"/>
        </w:rPr>
        <w:t> </w:t>
      </w:r>
      <w:r>
        <w:rPr>
          <w:color w:val="2F312F"/>
          <w:w w:val="110"/>
          <w:sz w:val="29"/>
        </w:rPr>
        <w:t>smoke</w:t>
      </w:r>
      <w:r>
        <w:rPr>
          <w:color w:val="2F312F"/>
          <w:spacing w:val="16"/>
          <w:w w:val="110"/>
          <w:sz w:val="29"/>
        </w:rPr>
        <w:t> </w:t>
      </w:r>
      <w:r>
        <w:rPr>
          <w:color w:val="2F312F"/>
          <w:w w:val="110"/>
          <w:sz w:val="29"/>
        </w:rPr>
        <w:t>detectors.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20" w:lineRule="auto" w:before="194" w:after="0"/>
        <w:ind w:left="475" w:right="104" w:hanging="242"/>
        <w:jc w:val="left"/>
        <w:rPr>
          <w:sz w:val="29"/>
        </w:rPr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1819457</wp:posOffset>
            </wp:positionH>
            <wp:positionV relativeFrom="paragraph">
              <wp:posOffset>653664</wp:posOffset>
            </wp:positionV>
            <wp:extent cx="708245" cy="146481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245" cy="1464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12F"/>
          <w:w w:val="105"/>
          <w:sz w:val="29"/>
        </w:rPr>
        <w:t>Provide</w:t>
      </w:r>
      <w:r>
        <w:rPr>
          <w:color w:val="2F312F"/>
          <w:spacing w:val="41"/>
          <w:w w:val="105"/>
          <w:sz w:val="29"/>
        </w:rPr>
        <w:t> </w:t>
      </w:r>
      <w:r>
        <w:rPr>
          <w:color w:val="2F312F"/>
          <w:w w:val="105"/>
          <w:sz w:val="29"/>
        </w:rPr>
        <w:t>a</w:t>
      </w:r>
      <w:r>
        <w:rPr>
          <w:color w:val="2F312F"/>
          <w:spacing w:val="15"/>
          <w:w w:val="105"/>
          <w:sz w:val="29"/>
        </w:rPr>
        <w:t> </w:t>
      </w:r>
      <w:r>
        <w:rPr>
          <w:color w:val="2F312F"/>
          <w:w w:val="105"/>
          <w:sz w:val="29"/>
        </w:rPr>
        <w:t>home</w:t>
      </w:r>
      <w:r>
        <w:rPr>
          <w:color w:val="2F312F"/>
          <w:spacing w:val="19"/>
          <w:w w:val="105"/>
          <w:sz w:val="29"/>
        </w:rPr>
        <w:t> </w:t>
      </w:r>
      <w:r>
        <w:rPr>
          <w:color w:val="2F312F"/>
          <w:w w:val="105"/>
          <w:sz w:val="29"/>
        </w:rPr>
        <w:t>fire</w:t>
      </w:r>
      <w:r>
        <w:rPr>
          <w:color w:val="2F312F"/>
          <w:spacing w:val="23"/>
          <w:w w:val="105"/>
          <w:sz w:val="29"/>
        </w:rPr>
        <w:t> </w:t>
      </w:r>
      <w:r>
        <w:rPr>
          <w:color w:val="2F312F"/>
          <w:w w:val="105"/>
          <w:sz w:val="29"/>
        </w:rPr>
        <w:t>safety</w:t>
      </w:r>
      <w:r>
        <w:rPr>
          <w:color w:val="2F312F"/>
          <w:spacing w:val="21"/>
          <w:w w:val="105"/>
          <w:sz w:val="29"/>
        </w:rPr>
        <w:t> </w:t>
      </w:r>
      <w:r>
        <w:rPr>
          <w:color w:val="2F312F"/>
          <w:w w:val="105"/>
          <w:sz w:val="29"/>
        </w:rPr>
        <w:t>checklist</w:t>
      </w:r>
      <w:r>
        <w:rPr>
          <w:color w:val="2F312F"/>
          <w:spacing w:val="44"/>
          <w:w w:val="105"/>
          <w:sz w:val="29"/>
        </w:rPr>
        <w:t> </w:t>
      </w:r>
      <w:r>
        <w:rPr>
          <w:color w:val="2F312F"/>
          <w:w w:val="105"/>
          <w:sz w:val="29"/>
        </w:rPr>
        <w:t>and</w:t>
      </w:r>
      <w:r>
        <w:rPr>
          <w:color w:val="2F312F"/>
          <w:spacing w:val="54"/>
          <w:w w:val="105"/>
          <w:sz w:val="29"/>
        </w:rPr>
        <w:t> </w:t>
      </w:r>
      <w:r>
        <w:rPr>
          <w:color w:val="2F312F"/>
          <w:w w:val="105"/>
          <w:sz w:val="29"/>
        </w:rPr>
        <w:t>escape</w:t>
      </w:r>
      <w:r>
        <w:rPr>
          <w:color w:val="2F312F"/>
          <w:spacing w:val="34"/>
          <w:w w:val="105"/>
          <w:sz w:val="29"/>
        </w:rPr>
        <w:t> </w:t>
      </w:r>
      <w:r>
        <w:rPr>
          <w:color w:val="2F312F"/>
          <w:w w:val="105"/>
          <w:sz w:val="29"/>
        </w:rPr>
        <w:t>plan</w:t>
      </w:r>
      <w:r>
        <w:rPr>
          <w:color w:val="2F312F"/>
          <w:spacing w:val="17"/>
          <w:w w:val="105"/>
          <w:sz w:val="29"/>
        </w:rPr>
        <w:t> </w:t>
      </w:r>
      <w:r>
        <w:rPr>
          <w:color w:val="2F312F"/>
          <w:w w:val="105"/>
          <w:sz w:val="29"/>
        </w:rPr>
        <w:t>form</w:t>
      </w:r>
      <w:r>
        <w:rPr>
          <w:color w:val="2F312F"/>
          <w:spacing w:val="-73"/>
          <w:w w:val="105"/>
          <w:sz w:val="29"/>
        </w:rPr>
        <w:t> </w:t>
      </w:r>
      <w:r>
        <w:rPr>
          <w:color w:val="2F312F"/>
          <w:w w:val="105"/>
          <w:sz w:val="29"/>
        </w:rPr>
        <w:t>for</w:t>
      </w:r>
      <w:r>
        <w:rPr>
          <w:color w:val="2F312F"/>
          <w:spacing w:val="15"/>
          <w:w w:val="105"/>
          <w:sz w:val="29"/>
        </w:rPr>
        <w:t> </w:t>
      </w:r>
      <w:r>
        <w:rPr>
          <w:color w:val="2F312F"/>
          <w:w w:val="105"/>
          <w:sz w:val="29"/>
        </w:rPr>
        <w:t>you</w:t>
      </w:r>
      <w:r>
        <w:rPr>
          <w:color w:val="2F312F"/>
          <w:spacing w:val="17"/>
          <w:w w:val="105"/>
          <w:sz w:val="29"/>
        </w:rPr>
        <w:t> </w:t>
      </w:r>
      <w:r>
        <w:rPr>
          <w:color w:val="2F312F"/>
          <w:w w:val="105"/>
          <w:sz w:val="29"/>
        </w:rPr>
        <w:t>and</w:t>
      </w:r>
      <w:r>
        <w:rPr>
          <w:color w:val="2F312F"/>
          <w:spacing w:val="16"/>
          <w:w w:val="105"/>
          <w:sz w:val="29"/>
        </w:rPr>
        <w:t> </w:t>
      </w:r>
      <w:r>
        <w:rPr>
          <w:color w:val="2F312F"/>
          <w:w w:val="105"/>
          <w:sz w:val="29"/>
        </w:rPr>
        <w:t>your</w:t>
      </w:r>
      <w:r>
        <w:rPr>
          <w:color w:val="2F312F"/>
          <w:spacing w:val="20"/>
          <w:w w:val="105"/>
          <w:sz w:val="29"/>
        </w:rPr>
        <w:t> </w:t>
      </w:r>
      <w:r>
        <w:rPr>
          <w:color w:val="2F312F"/>
          <w:w w:val="105"/>
          <w:sz w:val="29"/>
        </w:rPr>
        <w:t>family</w:t>
      </w:r>
      <w:r>
        <w:rPr>
          <w:color w:val="2F312F"/>
          <w:spacing w:val="22"/>
          <w:w w:val="105"/>
          <w:sz w:val="29"/>
        </w:rPr>
        <w:t> </w:t>
      </w:r>
      <w:r>
        <w:rPr>
          <w:color w:val="2F312F"/>
          <w:w w:val="105"/>
          <w:sz w:val="29"/>
        </w:rPr>
        <w:t>to</w:t>
      </w:r>
      <w:r>
        <w:rPr>
          <w:color w:val="2F312F"/>
          <w:spacing w:val="22"/>
          <w:w w:val="105"/>
          <w:sz w:val="29"/>
        </w:rPr>
        <w:t> </w:t>
      </w:r>
      <w:r>
        <w:rPr>
          <w:color w:val="2F312F"/>
          <w:w w:val="105"/>
          <w:sz w:val="29"/>
        </w:rPr>
        <w:t>review</w:t>
      </w:r>
      <w:r>
        <w:rPr>
          <w:color w:val="2F312F"/>
          <w:spacing w:val="16"/>
          <w:w w:val="105"/>
          <w:sz w:val="29"/>
        </w:rPr>
        <w:t> </w:t>
      </w:r>
      <w:r>
        <w:rPr>
          <w:color w:val="2F312F"/>
          <w:w w:val="105"/>
          <w:sz w:val="29"/>
        </w:rPr>
        <w:t>and</w:t>
      </w:r>
      <w:r>
        <w:rPr>
          <w:color w:val="2F312F"/>
          <w:spacing w:val="44"/>
          <w:w w:val="105"/>
          <w:sz w:val="29"/>
        </w:rPr>
        <w:t> </w:t>
      </w:r>
      <w:r>
        <w:rPr>
          <w:color w:val="2F312F"/>
          <w:w w:val="105"/>
          <w:sz w:val="29"/>
        </w:rPr>
        <w:t>practice.</w:t>
      </w:r>
    </w:p>
    <w:p>
      <w:pPr>
        <w:spacing w:after="0" w:line="220" w:lineRule="auto"/>
        <w:jc w:val="left"/>
        <w:rPr>
          <w:sz w:val="29"/>
        </w:rPr>
        <w:sectPr>
          <w:type w:val="continuous"/>
          <w:pgSz w:w="12240" w:h="15840"/>
          <w:pgMar w:top="660" w:bottom="280" w:left="540" w:right="740"/>
          <w:cols w:num="2" w:equalWidth="0">
            <w:col w:w="2977" w:space="58"/>
            <w:col w:w="79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660" w:bottom="280" w:left="540" w:right="74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</w:pPr>
    </w:p>
    <w:p>
      <w:pPr>
        <w:spacing w:before="0"/>
        <w:ind w:left="1696" w:right="0" w:firstLine="0"/>
        <w:jc w:val="left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538176">
            <wp:simplePos x="0" y="0"/>
            <wp:positionH relativeFrom="page">
              <wp:posOffset>952467</wp:posOffset>
            </wp:positionH>
            <wp:positionV relativeFrom="paragraph">
              <wp:posOffset>-663893</wp:posOffset>
            </wp:positionV>
            <wp:extent cx="708245" cy="152584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245" cy="1525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312F"/>
          <w:sz w:val="27"/>
        </w:rPr>
        <w:t>10Years</w:t>
      </w:r>
    </w:p>
    <w:p>
      <w:pPr>
        <w:pStyle w:val="Title"/>
        <w:spacing w:line="228" w:lineRule="auto"/>
      </w:pPr>
      <w:r>
        <w:rPr/>
        <w:br w:type="column"/>
      </w:r>
      <w:r>
        <w:rPr>
          <w:color w:val="2F312F"/>
          <w:w w:val="110"/>
        </w:rPr>
        <w:t>Elk Grove Village Fire</w:t>
      </w:r>
      <w:r>
        <w:rPr>
          <w:color w:val="2F312F"/>
          <w:spacing w:val="1"/>
          <w:w w:val="110"/>
        </w:rPr>
        <w:t> </w:t>
      </w:r>
      <w:r>
        <w:rPr>
          <w:color w:val="2F312F"/>
          <w:w w:val="110"/>
        </w:rPr>
        <w:t>Department</w:t>
      </w:r>
      <w:r>
        <w:rPr>
          <w:color w:val="2F312F"/>
          <w:spacing w:val="1"/>
          <w:w w:val="110"/>
        </w:rPr>
        <w:t> </w:t>
      </w:r>
      <w:r>
        <w:rPr>
          <w:color w:val="2F312F"/>
          <w:w w:val="110"/>
        </w:rPr>
        <w:t>Residential</w:t>
      </w:r>
      <w:r>
        <w:rPr>
          <w:color w:val="2F312F"/>
          <w:spacing w:val="1"/>
          <w:w w:val="110"/>
        </w:rPr>
        <w:t> </w:t>
      </w:r>
      <w:r>
        <w:rPr>
          <w:color w:val="2F312F"/>
          <w:w w:val="110"/>
        </w:rPr>
        <w:t>Smoke</w:t>
      </w:r>
      <w:r>
        <w:rPr>
          <w:color w:val="2F312F"/>
          <w:spacing w:val="15"/>
          <w:w w:val="110"/>
        </w:rPr>
        <w:t> </w:t>
      </w:r>
      <w:r>
        <w:rPr>
          <w:color w:val="2F312F"/>
          <w:w w:val="110"/>
        </w:rPr>
        <w:t>Detector</w:t>
      </w:r>
      <w:r>
        <w:rPr>
          <w:color w:val="2F312F"/>
          <w:spacing w:val="32"/>
          <w:w w:val="110"/>
        </w:rPr>
        <w:t> </w:t>
      </w:r>
      <w:r>
        <w:rPr>
          <w:color w:val="2F312F"/>
          <w:w w:val="110"/>
        </w:rPr>
        <w:t>Installation</w:t>
      </w:r>
    </w:p>
    <w:p>
      <w:pPr>
        <w:spacing w:after="0" w:line="228" w:lineRule="auto"/>
        <w:sectPr>
          <w:type w:val="continuous"/>
          <w:pgSz w:w="12240" w:h="15840"/>
          <w:pgMar w:top="660" w:bottom="280" w:left="540" w:right="740"/>
          <w:cols w:num="2" w:equalWidth="0">
            <w:col w:w="2672" w:space="40"/>
            <w:col w:w="82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25" w:right="-29"/>
        <w:rPr>
          <w:sz w:val="20"/>
        </w:rPr>
      </w:pPr>
      <w:r>
        <w:rPr>
          <w:sz w:val="20"/>
        </w:rPr>
        <w:pict>
          <v:group style="width:530.8pt;height:76.9pt;mso-position-horizontal-relative:char;mso-position-vertical-relative:line" id="docshapegroup1" coordorigin="0,0" coordsize="10616,1538">
            <v:shape style="position:absolute;left:0;top:0;width:10616;height:1538" type="#_x0000_t75" id="docshape2" stroked="false">
              <v:imagedata r:id="rId7" o:title=""/>
            </v:shape>
            <v:line style="position:absolute" from="8827,43" to="10288,43" stroked="true" strokeweight="1.201454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29;top:222;width:763;height:333" type="#_x0000_t202" id="docshape3" filled="false" stroked="false">
              <v:textbox inset="0,0,0,0">
                <w:txbxContent>
                  <w:p>
                    <w:pPr>
                      <w:spacing w:line="333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34944"/>
                        <w:w w:val="105"/>
                        <w:sz w:val="30"/>
                      </w:rPr>
                      <w:t>AFE!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660" w:bottom="280" w:left="540" w:right="7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44" w:lineRule="exact" w:before="159"/>
        <w:ind w:left="123" w:right="0" w:firstLine="0"/>
        <w:jc w:val="left"/>
        <w:rPr>
          <w:b/>
          <w:sz w:val="22"/>
        </w:rPr>
      </w:pPr>
      <w:r>
        <w:rPr>
          <w:b/>
          <w:color w:val="2F312F"/>
          <w:w w:val="105"/>
          <w:sz w:val="22"/>
        </w:rPr>
        <w:t>Elk</w:t>
      </w:r>
      <w:r>
        <w:rPr>
          <w:b/>
          <w:color w:val="2F312F"/>
          <w:spacing w:val="-9"/>
          <w:w w:val="105"/>
          <w:sz w:val="22"/>
        </w:rPr>
        <w:t> </w:t>
      </w:r>
      <w:r>
        <w:rPr>
          <w:b/>
          <w:color w:val="2F312F"/>
          <w:w w:val="105"/>
          <w:sz w:val="22"/>
        </w:rPr>
        <w:t>Grove</w:t>
      </w:r>
      <w:r>
        <w:rPr>
          <w:b/>
          <w:color w:val="2F312F"/>
          <w:spacing w:val="-10"/>
          <w:w w:val="105"/>
          <w:sz w:val="22"/>
        </w:rPr>
        <w:t> </w:t>
      </w:r>
      <w:r>
        <w:rPr>
          <w:b/>
          <w:color w:val="2F312F"/>
          <w:w w:val="105"/>
          <w:sz w:val="22"/>
        </w:rPr>
        <w:t>Village</w:t>
      </w:r>
      <w:r>
        <w:rPr>
          <w:b/>
          <w:color w:val="2F312F"/>
          <w:spacing w:val="-5"/>
          <w:w w:val="105"/>
          <w:sz w:val="22"/>
        </w:rPr>
        <w:t> </w:t>
      </w:r>
      <w:r>
        <w:rPr>
          <w:b/>
          <w:color w:val="2F312F"/>
          <w:w w:val="105"/>
          <w:sz w:val="22"/>
        </w:rPr>
        <w:t>Fire</w:t>
      </w:r>
      <w:r>
        <w:rPr>
          <w:b/>
          <w:color w:val="2F312F"/>
          <w:spacing w:val="-5"/>
          <w:w w:val="105"/>
          <w:sz w:val="22"/>
        </w:rPr>
        <w:t> </w:t>
      </w:r>
      <w:r>
        <w:rPr>
          <w:b/>
          <w:color w:val="2F312F"/>
          <w:w w:val="105"/>
          <w:sz w:val="22"/>
        </w:rPr>
        <w:t>Dept.</w:t>
      </w:r>
    </w:p>
    <w:p>
      <w:pPr>
        <w:spacing w:line="235" w:lineRule="exact" w:before="0"/>
        <w:ind w:left="129" w:right="0" w:firstLine="0"/>
        <w:jc w:val="left"/>
        <w:rPr>
          <w:sz w:val="22"/>
        </w:rPr>
      </w:pPr>
      <w:r>
        <w:rPr>
          <w:color w:val="2F312F"/>
          <w:w w:val="105"/>
          <w:sz w:val="22"/>
        </w:rPr>
        <w:t>901</w:t>
      </w:r>
      <w:r>
        <w:rPr>
          <w:color w:val="2F312F"/>
          <w:spacing w:val="19"/>
          <w:w w:val="105"/>
          <w:sz w:val="22"/>
        </w:rPr>
        <w:t> </w:t>
      </w:r>
      <w:r>
        <w:rPr>
          <w:color w:val="2F312F"/>
          <w:w w:val="105"/>
          <w:sz w:val="22"/>
        </w:rPr>
        <w:t>Wellington</w:t>
      </w:r>
      <w:r>
        <w:rPr>
          <w:color w:val="2F312F"/>
          <w:spacing w:val="12"/>
          <w:w w:val="105"/>
          <w:sz w:val="22"/>
        </w:rPr>
        <w:t> </w:t>
      </w:r>
      <w:r>
        <w:rPr>
          <w:color w:val="2F312F"/>
          <w:w w:val="105"/>
          <w:sz w:val="22"/>
        </w:rPr>
        <w:t>Avenue</w:t>
      </w:r>
    </w:p>
    <w:p>
      <w:pPr>
        <w:spacing w:line="218" w:lineRule="auto" w:before="10"/>
        <w:ind w:left="124" w:right="0" w:hanging="1"/>
        <w:jc w:val="left"/>
        <w:rPr>
          <w:sz w:val="22"/>
        </w:rPr>
      </w:pPr>
      <w:r>
        <w:rPr>
          <w:color w:val="2F312F"/>
          <w:sz w:val="22"/>
        </w:rPr>
        <w:t>Elk</w:t>
      </w:r>
      <w:r>
        <w:rPr>
          <w:color w:val="2F312F"/>
          <w:spacing w:val="24"/>
          <w:sz w:val="22"/>
        </w:rPr>
        <w:t> </w:t>
      </w:r>
      <w:r>
        <w:rPr>
          <w:color w:val="2F312F"/>
          <w:sz w:val="22"/>
        </w:rPr>
        <w:t>Grove</w:t>
      </w:r>
      <w:r>
        <w:rPr>
          <w:color w:val="2F312F"/>
          <w:spacing w:val="15"/>
          <w:sz w:val="22"/>
        </w:rPr>
        <w:t> </w:t>
      </w:r>
      <w:r>
        <w:rPr>
          <w:color w:val="2F312F"/>
          <w:sz w:val="22"/>
        </w:rPr>
        <w:t>Village,</w:t>
      </w:r>
      <w:r>
        <w:rPr>
          <w:color w:val="2F312F"/>
          <w:spacing w:val="23"/>
          <w:sz w:val="22"/>
        </w:rPr>
        <w:t> </w:t>
      </w:r>
      <w:r>
        <w:rPr>
          <w:color w:val="2F312F"/>
          <w:sz w:val="22"/>
        </w:rPr>
        <w:t>IL</w:t>
      </w:r>
      <w:r>
        <w:rPr>
          <w:color w:val="2F312F"/>
          <w:spacing w:val="16"/>
          <w:sz w:val="22"/>
        </w:rPr>
        <w:t> </w:t>
      </w:r>
      <w:r>
        <w:rPr>
          <w:color w:val="2F312F"/>
          <w:sz w:val="22"/>
        </w:rPr>
        <w:t>60007</w:t>
      </w:r>
      <w:r>
        <w:rPr>
          <w:color w:val="2F312F"/>
          <w:spacing w:val="-52"/>
          <w:sz w:val="22"/>
        </w:rPr>
        <w:t> </w:t>
      </w:r>
      <w:r>
        <w:rPr>
          <w:color w:val="2F312F"/>
          <w:sz w:val="22"/>
        </w:rPr>
        <w:t>(847)</w:t>
      </w:r>
      <w:r>
        <w:rPr>
          <w:color w:val="2F312F"/>
          <w:spacing w:val="18"/>
          <w:sz w:val="22"/>
        </w:rPr>
        <w:t> </w:t>
      </w:r>
      <w:r>
        <w:rPr>
          <w:color w:val="2F312F"/>
          <w:sz w:val="22"/>
        </w:rPr>
        <w:t>734</w:t>
      </w:r>
      <w:r>
        <w:rPr>
          <w:color w:val="181818"/>
          <w:sz w:val="22"/>
        </w:rPr>
        <w:t>-</w:t>
      </w:r>
      <w:r>
        <w:rPr>
          <w:color w:val="2F312F"/>
          <w:sz w:val="22"/>
        </w:rPr>
        <w:t>8027</w:t>
      </w:r>
    </w:p>
    <w:p>
      <w:pPr>
        <w:spacing w:line="245" w:lineRule="exact" w:before="0"/>
        <w:ind w:left="122" w:right="0" w:firstLine="0"/>
        <w:jc w:val="left"/>
        <w:rPr>
          <w:sz w:val="22"/>
        </w:rPr>
      </w:pPr>
      <w:hyperlink r:id="rId8">
        <w:r>
          <w:rPr>
            <w:color w:val="2F312F"/>
            <w:w w:val="105"/>
            <w:sz w:val="22"/>
          </w:rPr>
          <w:t>www.elkgrove.org</w:t>
        </w:r>
      </w:hyperlink>
    </w:p>
    <w:p>
      <w:pPr>
        <w:spacing w:before="55"/>
        <w:ind w:left="122" w:right="6472" w:firstLine="6"/>
        <w:jc w:val="left"/>
        <w:rPr>
          <w:sz w:val="30"/>
        </w:rPr>
      </w:pPr>
      <w:r>
        <w:rPr/>
        <w:br w:type="column"/>
      </w:r>
      <w:r>
        <w:rPr>
          <w:color w:val="2F312F"/>
          <w:w w:val="105"/>
          <w:sz w:val="30"/>
        </w:rPr>
        <w:t>Name: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122" w:right="6472" w:firstLine="0"/>
        <w:jc w:val="left"/>
        <w:rPr>
          <w:sz w:val="30"/>
        </w:rPr>
      </w:pPr>
      <w:r>
        <w:rPr>
          <w:color w:val="2F312F"/>
          <w:w w:val="110"/>
          <w:sz w:val="30"/>
        </w:rPr>
        <w:t>Address: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122" w:right="6472" w:firstLine="0"/>
        <w:jc w:val="left"/>
        <w:rPr>
          <w:sz w:val="30"/>
        </w:rPr>
      </w:pPr>
      <w:r>
        <w:rPr>
          <w:color w:val="2F312F"/>
          <w:w w:val="110"/>
          <w:sz w:val="30"/>
        </w:rPr>
        <w:t>Phone:</w:t>
      </w:r>
    </w:p>
    <w:p>
      <w:pPr>
        <w:pStyle w:val="BodyText"/>
        <w:spacing w:before="2"/>
        <w:rPr>
          <w:sz w:val="27"/>
        </w:rPr>
      </w:pPr>
    </w:p>
    <w:p>
      <w:pPr>
        <w:spacing w:before="1"/>
        <w:ind w:left="122" w:right="6472" w:firstLine="0"/>
        <w:jc w:val="left"/>
        <w:rPr>
          <w:sz w:val="30"/>
        </w:rPr>
      </w:pPr>
      <w:r>
        <w:rPr>
          <w:color w:val="2F312F"/>
          <w:sz w:val="30"/>
        </w:rPr>
        <w:t>Email:</w:t>
      </w:r>
    </w:p>
    <w:p>
      <w:pPr>
        <w:spacing w:after="0"/>
        <w:jc w:val="left"/>
        <w:rPr>
          <w:sz w:val="30"/>
        </w:rPr>
        <w:sectPr>
          <w:type w:val="continuous"/>
          <w:pgSz w:w="12240" w:h="15840"/>
          <w:pgMar w:top="660" w:bottom="280" w:left="540" w:right="740"/>
          <w:cols w:num="2" w:equalWidth="0">
            <w:col w:w="2968" w:space="199"/>
            <w:col w:w="77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89"/>
        <w:ind w:left="252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4396004</wp:posOffset>
            </wp:positionH>
            <wp:positionV relativeFrom="paragraph">
              <wp:posOffset>-323570</wp:posOffset>
            </wp:positionV>
            <wp:extent cx="647189" cy="646959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89" cy="6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5177516</wp:posOffset>
            </wp:positionH>
            <wp:positionV relativeFrom="paragraph">
              <wp:posOffset>-274743</wp:posOffset>
            </wp:positionV>
            <wp:extent cx="549500" cy="561511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0" cy="56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5983451</wp:posOffset>
            </wp:positionH>
            <wp:positionV relativeFrom="paragraph">
              <wp:posOffset>-347984</wp:posOffset>
            </wp:positionV>
            <wp:extent cx="427389" cy="707993"/>
            <wp:effectExtent l="0" t="0" r="0" b="0"/>
            <wp:wrapNone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89" cy="707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6655062</wp:posOffset>
            </wp:positionH>
            <wp:positionV relativeFrom="paragraph">
              <wp:posOffset>-250329</wp:posOffset>
            </wp:positionV>
            <wp:extent cx="512867" cy="524891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67" cy="524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12F"/>
          <w:w w:val="110"/>
          <w:sz w:val="27"/>
        </w:rPr>
        <w:t>Email us:</w:t>
      </w:r>
      <w:r>
        <w:rPr>
          <w:color w:val="2F312F"/>
          <w:spacing w:val="21"/>
          <w:w w:val="110"/>
          <w:sz w:val="27"/>
        </w:rPr>
        <w:t> </w:t>
      </w:r>
      <w:hyperlink r:id="rId13">
        <w:r>
          <w:rPr>
            <w:color w:val="2F312F"/>
            <w:w w:val="110"/>
            <w:sz w:val="27"/>
          </w:rPr>
          <w:t>smokedetectors@elkgrove.org</w:t>
        </w:r>
      </w:hyperlink>
    </w:p>
    <w:sectPr>
      <w:type w:val="continuous"/>
      <w:pgSz w:w="12240" w:h="15840"/>
      <w:pgMar w:top="660" w:bottom="280" w:left="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480" w:hanging="243"/>
      </w:pPr>
      <w:rPr>
        <w:rFonts w:hint="default" w:ascii="Arial" w:hAnsi="Arial" w:eastAsia="Arial" w:cs="Arial"/>
        <w:b w:val="0"/>
        <w:bCs w:val="0"/>
        <w:i w:val="0"/>
        <w:iCs w:val="0"/>
        <w:color w:val="2F312F"/>
        <w:w w:val="103"/>
        <w:sz w:val="24"/>
        <w:szCs w:val="24"/>
      </w:rPr>
    </w:lvl>
    <w:lvl w:ilvl="1">
      <w:start w:val="0"/>
      <w:numFmt w:val="bullet"/>
      <w:lvlText w:val="•"/>
      <w:lvlJc w:val="left"/>
      <w:pPr>
        <w:ind w:left="122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4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9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35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9"/>
      <w:szCs w:val="29"/>
    </w:rPr>
  </w:style>
  <w:style w:styleId="Title" w:type="paragraph">
    <w:name w:val="Title"/>
    <w:basedOn w:val="Normal"/>
    <w:uiPriority w:val="1"/>
    <w:qFormat/>
    <w:pPr>
      <w:spacing w:before="103"/>
      <w:ind w:left="1158" w:right="605" w:hanging="3"/>
    </w:pPr>
    <w:rPr>
      <w:rFonts w:ascii="Times New Roman" w:hAnsi="Times New Roman" w:eastAsia="Times New Roman" w:cs="Times New Roman"/>
      <w:sz w:val="52"/>
      <w:szCs w:val="52"/>
    </w:rPr>
  </w:style>
  <w:style w:styleId="ListParagraph" w:type="paragraph">
    <w:name w:val="List Paragraph"/>
    <w:basedOn w:val="Normal"/>
    <w:uiPriority w:val="1"/>
    <w:qFormat/>
    <w:pPr>
      <w:spacing w:before="191"/>
      <w:ind w:left="475" w:right="104" w:hanging="24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elkgrove.org/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hyperlink" Target="mailto:smokedetectors@elkgrove.org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2021-09-17T16:00:25Z</dcterms:created>
  <dcterms:modified xsi:type="dcterms:W3CDTF">2021-09-17T16:00:25Z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Xerox WorkCentre 5335</vt:lpwstr>
  </property>
  <property fmtid="{D5CDD505-2E9C-101B-9397-08002B2CF9AE}" pid="4" name="LastSaved">
    <vt:filetime>2021-09-17T00:00:00Z</vt:filetime>
  </property>
</Properties>
</file>